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C" w:rsidRDefault="00972CAC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研發設備項目變更表(一)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     </w:t>
      </w:r>
    </w:p>
    <w:p w:rsidR="00972CAC" w:rsidRDefault="00972CAC">
      <w:pPr>
        <w:spacing w:before="40" w:after="40" w:line="0" w:lineRule="atLeast"/>
        <w:ind w:rightChars="-351" w:right="-842"/>
        <w:rPr>
          <w:rFonts w:ascii="標楷體" w:eastAsia="標楷體" w:hint="eastAsia"/>
          <w:b/>
          <w:color w:val="0000FF"/>
        </w:rPr>
      </w:pPr>
      <w:r>
        <w:rPr>
          <w:rFonts w:ascii="標楷體" w:eastAsia="標楷體" w:hint="eastAsia"/>
          <w:b/>
          <w:color w:val="0000FF"/>
          <w:sz w:val="28"/>
        </w:rPr>
        <w:t xml:space="preserve">※研發設備使用費 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796"/>
        <w:gridCol w:w="1560"/>
        <w:gridCol w:w="720"/>
        <w:gridCol w:w="2040"/>
        <w:gridCol w:w="677"/>
        <w:gridCol w:w="1440"/>
        <w:gridCol w:w="3240"/>
      </w:tblGrid>
      <w:tr w:rsidR="00972CAC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4108" w:type="dxa"/>
            <w:gridSpan w:val="2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設備名稱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t>(</w:t>
            </w:r>
            <w:r>
              <w:rPr>
                <w:rFonts w:ascii="標楷體" w:eastAsia="標楷體" w:hint="eastAsia"/>
                <w:b/>
                <w:bCs/>
              </w:rPr>
              <w:t>加註財產編號)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單套購置金額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(帳面價值)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A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套數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B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每月攤提使用費</w:t>
            </w:r>
          </w:p>
          <w:p w:rsidR="00972CAC" w:rsidRDefault="007B7300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C (註2)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投入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月數</w:t>
            </w:r>
            <w:r>
              <w:rPr>
                <w:rFonts w:ascii="標楷體" w:eastAsia="標楷體"/>
                <w:b/>
                <w:bCs/>
              </w:rPr>
              <w:br/>
              <w:t>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費用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合計</w:t>
            </w:r>
            <w:r>
              <w:rPr>
                <w:rFonts w:ascii="標楷體" w:eastAsia="標楷體"/>
                <w:b/>
                <w:bCs/>
              </w:rPr>
              <w:br/>
              <w:t>E=</w:t>
            </w:r>
            <w:r>
              <w:rPr>
                <w:rFonts w:ascii="標楷體" w:eastAsia="標楷體" w:hint="eastAsia"/>
                <w:b/>
                <w:bCs/>
              </w:rPr>
              <w:t>C×D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用途說明</w:t>
            </w: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變更前</w:t>
            </w: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變更後</w:t>
            </w:r>
          </w:p>
        </w:tc>
        <w:tc>
          <w:tcPr>
            <w:tcW w:w="37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5D63BE" w:rsidTr="005D63BE">
        <w:tblPrEx>
          <w:tblCellMar>
            <w:top w:w="0" w:type="dxa"/>
            <w:bottom w:w="0" w:type="dxa"/>
          </w:tblCellMar>
        </w:tblPrEx>
        <w:trPr>
          <w:cantSplit/>
          <w:trHeight w:val="1725"/>
          <w:jc w:val="center"/>
        </w:trPr>
        <w:tc>
          <w:tcPr>
            <w:tcW w:w="13785" w:type="dxa"/>
            <w:gridSpan w:val="8"/>
          </w:tcPr>
          <w:p w:rsidR="005D63BE" w:rsidRPr="002F55AF" w:rsidRDefault="005D63BE" w:rsidP="005D63BE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5D63BE" w:rsidRP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</w:tbl>
    <w:p w:rsidR="00972CAC" w:rsidRPr="005D63BE" w:rsidRDefault="00972CAC">
      <w:pPr>
        <w:rPr>
          <w:rFonts w:ascii="標楷體" w:eastAsia="標楷體" w:hint="eastAsia"/>
          <w:sz w:val="22"/>
        </w:rPr>
      </w:pPr>
    </w:p>
    <w:p w:rsidR="007B7300" w:rsidRDefault="007B7300" w:rsidP="007B7300">
      <w:pPr>
        <w:ind w:leftChars="92" w:left="881" w:rightChars="-101" w:right="-242" w:hangingChars="300" w:hanging="66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註： 1.變更原因應以條例式詳述說明。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2.變更申請案如對原計畫其他內容有所影響，應請檢附相關資料補充說明變更之必要性。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3.本表不敷使用請自行調整。</w:t>
      </w:r>
    </w:p>
    <w:p w:rsidR="00972CAC" w:rsidRPr="005D63BE" w:rsidRDefault="007B7300" w:rsidP="005D63BE">
      <w:pPr>
        <w:ind w:leftChars="46" w:left="110" w:rightChars="-101" w:right="-242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4.每月使用費：</w:t>
      </w:r>
      <w:r w:rsidRPr="00F95F6F">
        <w:rPr>
          <w:rFonts w:ascii="標楷體" w:eastAsia="標楷體" w:hAnsi="標楷體" w:hint="eastAsia"/>
          <w:sz w:val="22"/>
        </w:rPr>
        <w:t>已有設備每月使用費＝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 xml:space="preserve">/剩餘使用年限×12；新增設備每月使用費＝ 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>/60</w:t>
      </w:r>
      <w:r>
        <w:rPr>
          <w:rFonts w:ascii="標楷體" w:eastAsia="標楷體" w:hAnsi="標楷體" w:hint="eastAsia"/>
          <w:sz w:val="22"/>
        </w:rPr>
        <w:t>，並依預計使用月數編列。</w:t>
      </w:r>
    </w:p>
    <w:p w:rsidR="00972CAC" w:rsidRDefault="00972CAC">
      <w:pPr>
        <w:spacing w:line="0" w:lineRule="atLeast"/>
        <w:ind w:rightChars="126" w:right="302"/>
        <w:jc w:val="center"/>
        <w:rPr>
          <w:rFonts w:ascii="標楷體" w:eastAsia="標楷體" w:hint="eastAsia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研發設備項目變更表(二)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</w:t>
      </w:r>
    </w:p>
    <w:p w:rsidR="00972CAC" w:rsidRDefault="00972CAC">
      <w:pPr>
        <w:spacing w:line="0" w:lineRule="atLeast"/>
        <w:rPr>
          <w:rFonts w:ascii="標楷體" w:eastAsia="標楷體" w:hint="eastAsia"/>
          <w:color w:val="0000FF"/>
          <w:sz w:val="20"/>
        </w:rPr>
      </w:pPr>
      <w:r>
        <w:rPr>
          <w:rFonts w:ascii="標楷體" w:eastAsia="標楷體" w:hint="eastAsia"/>
          <w:b/>
          <w:color w:val="0000FF"/>
          <w:sz w:val="28"/>
        </w:rPr>
        <w:t>※研發設備維護費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1616"/>
        <w:gridCol w:w="1080"/>
        <w:gridCol w:w="1440"/>
        <w:gridCol w:w="1560"/>
        <w:gridCol w:w="1560"/>
        <w:gridCol w:w="2880"/>
      </w:tblGrid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設備名稱</w:t>
            </w:r>
          </w:p>
        </w:tc>
        <w:tc>
          <w:tcPr>
            <w:tcW w:w="1616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單套購置金額</w:t>
            </w:r>
          </w:p>
        </w:tc>
        <w:tc>
          <w:tcPr>
            <w:tcW w:w="108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套數</w:t>
            </w:r>
          </w:p>
        </w:tc>
        <w:tc>
          <w:tcPr>
            <w:tcW w:w="7440" w:type="dxa"/>
            <w:gridSpan w:val="4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維 修 費 用 估 算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合計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變更前</w:t>
            </w: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8"/>
            <w:vAlign w:val="center"/>
          </w:tcPr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</w:tbl>
    <w:p w:rsidR="00972CAC" w:rsidRDefault="00972CAC">
      <w:pPr>
        <w:spacing w:line="0" w:lineRule="atLeast"/>
        <w:jc w:val="right"/>
        <w:rPr>
          <w:rFonts w:ascii="標楷體" w:eastAsia="標楷體"/>
        </w:rPr>
      </w:pPr>
    </w:p>
    <w:p w:rsidR="00972CAC" w:rsidRDefault="00972CAC" w:rsidP="002F55AF">
      <w:pPr>
        <w:spacing w:line="0" w:lineRule="atLeast"/>
        <w:ind w:left="440" w:hangingChars="200" w:hanging="440"/>
        <w:jc w:val="both"/>
        <w:rPr>
          <w:rFonts w:hint="eastAsia"/>
        </w:rPr>
      </w:pPr>
      <w:r>
        <w:rPr>
          <w:rFonts w:ascii="標楷體" w:eastAsia="標楷體" w:hint="eastAsia"/>
          <w:sz w:val="22"/>
        </w:rPr>
        <w:t>註：1.變更原因應以條例式詳述說明。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>4.</w:t>
      </w:r>
      <w:r w:rsidR="00CA011E" w:rsidRPr="00CA011E">
        <w:rPr>
          <w:rFonts w:ascii="標楷體" w:eastAsia="標楷體" w:hint="eastAsia"/>
          <w:sz w:val="22"/>
        </w:rPr>
        <w:t>年維護費不得超出原購入成本之</w:t>
      </w:r>
      <w:r w:rsidR="002F55AF">
        <w:rPr>
          <w:rFonts w:ascii="標楷體" w:eastAsia="標楷體" w:hint="eastAsia"/>
          <w:sz w:val="22"/>
        </w:rPr>
        <w:t>20</w:t>
      </w:r>
      <w:r w:rsidR="00CA011E" w:rsidRPr="00CA011E">
        <w:rPr>
          <w:rFonts w:ascii="標楷體" w:eastAsia="標楷體" w:hint="eastAsia"/>
          <w:sz w:val="22"/>
        </w:rPr>
        <w:t>%；廠商自行維修之設備以認列維修材料費為原則；簽訂年度維護合約之設備，其維護費應依維護合約每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 xml:space="preserve">  </w:t>
      </w:r>
      <w:r w:rsidR="00CA011E" w:rsidRPr="00CA011E">
        <w:rPr>
          <w:rFonts w:ascii="標楷體" w:eastAsia="標楷體" w:hint="eastAsia"/>
          <w:sz w:val="22"/>
        </w:rPr>
        <w:t>月之費用按該設備使用於專案計畫之比例計算。</w:t>
      </w:r>
    </w:p>
    <w:sectPr w:rsidR="00972CAC" w:rsidSect="002F55AF">
      <w:pgSz w:w="16840" w:h="11907" w:orient="landscape" w:code="9"/>
      <w:pgMar w:top="1302" w:right="1440" w:bottom="2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A0" w:rsidRDefault="008E43A0">
      <w:r>
        <w:separator/>
      </w:r>
    </w:p>
  </w:endnote>
  <w:endnote w:type="continuationSeparator" w:id="0">
    <w:p w:rsidR="008E43A0" w:rsidRDefault="008E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A0" w:rsidRDefault="008E43A0">
      <w:r>
        <w:separator/>
      </w:r>
    </w:p>
  </w:footnote>
  <w:footnote w:type="continuationSeparator" w:id="0">
    <w:p w:rsidR="008E43A0" w:rsidRDefault="008E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D"/>
    <w:rsid w:val="002F55AF"/>
    <w:rsid w:val="003D426D"/>
    <w:rsid w:val="00435117"/>
    <w:rsid w:val="005D3F90"/>
    <w:rsid w:val="005D63BE"/>
    <w:rsid w:val="007B7300"/>
    <w:rsid w:val="007D099F"/>
    <w:rsid w:val="008E43A0"/>
    <w:rsid w:val="00972CAC"/>
    <w:rsid w:val="00CA011E"/>
    <w:rsid w:val="00DC0019"/>
    <w:rsid w:val="00EA3BEE"/>
    <w:rsid w:val="00F136AC"/>
    <w:rsid w:val="00F161D0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66ED8-FBAE-4285-A6C0-6D23678C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itri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研發設備項目變更表(一)</dc:title>
  <dc:subject/>
  <dc:creator>ITRI</dc:creator>
  <cp:keywords/>
  <dc:description/>
  <cp:lastModifiedBy>陳勇全</cp:lastModifiedBy>
  <cp:revision>2</cp:revision>
  <dcterms:created xsi:type="dcterms:W3CDTF">2023-09-21T07:31:00Z</dcterms:created>
  <dcterms:modified xsi:type="dcterms:W3CDTF">2023-09-21T07:31:00Z</dcterms:modified>
</cp:coreProperties>
</file>